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8AC65" w14:textId="3197EB4C" w:rsidR="00461661" w:rsidRDefault="00461661" w:rsidP="00461661">
      <w:pPr>
        <w:pStyle w:val="1"/>
        <w:keepLines/>
        <w:autoSpaceDE/>
        <w:autoSpaceDN/>
        <w:spacing w:before="340" w:after="330" w:line="578" w:lineRule="auto"/>
        <w:ind w:left="0" w:firstLine="0"/>
        <w:rPr>
          <w:lang w:eastAsia="zh-CN"/>
        </w:rPr>
      </w:pPr>
      <w:r>
        <w:rPr>
          <w:rFonts w:ascii="宋体" w:eastAsia="宋体" w:hAnsi="宋体" w:cs="Times New Roman" w:hint="eastAsia"/>
          <w:kern w:val="44"/>
          <w:sz w:val="28"/>
          <w:szCs w:val="44"/>
          <w:lang w:eastAsia="zh-CN"/>
        </w:rPr>
        <w:t>规格参数</w:t>
      </w:r>
    </w:p>
    <w:p w14:paraId="7CE8A263" w14:textId="41AA3763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尺寸：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3210m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m*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2410m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m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，红绿双基色</w:t>
      </w:r>
    </w:p>
    <w:p w14:paraId="03AABCE9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环境温度：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-20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℃～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+70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℃；</w:t>
      </w:r>
    </w:p>
    <w:p w14:paraId="481DDD62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平均亮度：≥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5000cd/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㎡；</w:t>
      </w:r>
    </w:p>
    <w:p w14:paraId="3CC2CEEB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显示内容：显示车牌号码和车辆行驶方向的提示信息，可按用户需要进行调节。如：京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A45678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标签异常；</w:t>
      </w:r>
    </w:p>
    <w:p w14:paraId="1888F0CE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电力：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AC220V±10%,50Hz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；</w:t>
      </w:r>
    </w:p>
    <w:p w14:paraId="588AC3BC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汉字点阵：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24×24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可选；</w:t>
      </w:r>
    </w:p>
    <w:p w14:paraId="5E83E647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可视距离：正常天气下，距显示屏≥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200m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外清晰可见；</w:t>
      </w:r>
    </w:p>
    <w:p w14:paraId="0526099D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/>
          <w:sz w:val="24"/>
          <w:szCs w:val="24"/>
          <w:lang w:eastAsia="zh-CN"/>
        </w:rPr>
        <w:t>LED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寿命：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60000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小时；</w:t>
      </w:r>
    </w:p>
    <w:p w14:paraId="1F4B7B04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封装要求：防水、防光、防腐，通风，散热；</w:t>
      </w:r>
    </w:p>
    <w:p w14:paraId="2DBB1E06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/>
          <w:sz w:val="24"/>
          <w:szCs w:val="24"/>
          <w:lang w:eastAsia="zh-CN"/>
        </w:rPr>
        <w:t>MTBF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：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20000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小时；</w:t>
      </w:r>
    </w:p>
    <w:p w14:paraId="7E7B9049" w14:textId="77777777" w:rsidR="00C46D00" w:rsidRPr="00C46D00" w:rsidRDefault="00C46D00" w:rsidP="00C46D00">
      <w:pPr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抗风能力：可抵御</w:t>
      </w:r>
      <w:r w:rsidRPr="00C46D00">
        <w:rPr>
          <w:rFonts w:ascii="仿宋" w:eastAsia="仿宋" w:hAnsi="仿宋" w:cs="仿宋"/>
          <w:sz w:val="24"/>
          <w:szCs w:val="24"/>
          <w:lang w:eastAsia="zh-CN"/>
        </w:rPr>
        <w:t>30m/s</w:t>
      </w: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风速；</w:t>
      </w:r>
    </w:p>
    <w:p w14:paraId="19DE076D" w14:textId="655B44FE" w:rsidR="00087160" w:rsidRDefault="00C46D00" w:rsidP="00C46D00">
      <w:pPr>
        <w:ind w:firstLineChars="200" w:firstLine="480"/>
        <w:rPr>
          <w:lang w:eastAsia="zh-CN"/>
        </w:rPr>
      </w:pPr>
      <w:r w:rsidRPr="00C46D00">
        <w:rPr>
          <w:rFonts w:ascii="仿宋" w:eastAsia="仿宋" w:hAnsi="仿宋" w:cs="仿宋" w:hint="eastAsia"/>
          <w:sz w:val="24"/>
          <w:szCs w:val="24"/>
          <w:lang w:eastAsia="zh-CN"/>
        </w:rPr>
        <w:t>含配电柜。</w:t>
      </w:r>
    </w:p>
    <w:sectPr w:rsidR="00087160" w:rsidSect="004616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DD"/>
    <w:rsid w:val="00087160"/>
    <w:rsid w:val="001702CE"/>
    <w:rsid w:val="00461661"/>
    <w:rsid w:val="006B5960"/>
    <w:rsid w:val="00C46D00"/>
    <w:rsid w:val="00CE36DD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EB"/>
  <w15:chartTrackingRefBased/>
  <w15:docId w15:val="{C0D1A2EE-9DCE-4260-A91C-0611273B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61661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61661"/>
    <w:pPr>
      <w:keepNext/>
      <w:tabs>
        <w:tab w:val="left" w:pos="495"/>
      </w:tabs>
      <w:ind w:left="495" w:hanging="495"/>
      <w:outlineLvl w:val="0"/>
    </w:pPr>
    <w:rPr>
      <w:rFonts w:ascii="黑体" w:eastAsia="黑体" w:hAnsi="Courier New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1661"/>
    <w:rPr>
      <w:rFonts w:ascii="黑体" w:eastAsia="黑体" w:hAnsi="Courier New" w:cs="Arial"/>
      <w:b/>
      <w:snapToGrid w:val="0"/>
      <w:color w:val="000000"/>
      <w:kern w:val="0"/>
      <w:sz w:val="32"/>
      <w:szCs w:val="21"/>
      <w:lang w:eastAsia="en-US"/>
    </w:rPr>
  </w:style>
  <w:style w:type="paragraph" w:styleId="a3">
    <w:name w:val="Body Text Indent"/>
    <w:basedOn w:val="a"/>
    <w:link w:val="a4"/>
    <w:uiPriority w:val="99"/>
    <w:semiHidden/>
    <w:unhideWhenUsed/>
    <w:rsid w:val="00461661"/>
    <w:pPr>
      <w:spacing w:after="120"/>
      <w:ind w:leftChars="200" w:left="420"/>
    </w:pPr>
  </w:style>
  <w:style w:type="character" w:customStyle="1" w:styleId="a4">
    <w:name w:val="正文文本缩进 字符"/>
    <w:basedOn w:val="a0"/>
    <w:link w:val="a3"/>
    <w:uiPriority w:val="99"/>
    <w:semiHidden/>
    <w:rsid w:val="00461661"/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2">
    <w:name w:val="Body Text First Indent 2"/>
    <w:basedOn w:val="a3"/>
    <w:link w:val="20"/>
    <w:uiPriority w:val="99"/>
    <w:semiHidden/>
    <w:unhideWhenUsed/>
    <w:rsid w:val="00461661"/>
    <w:pPr>
      <w:ind w:firstLineChars="200" w:firstLine="420"/>
    </w:pPr>
  </w:style>
  <w:style w:type="character" w:customStyle="1" w:styleId="20">
    <w:name w:val="正文文本首行缩进 2 字符"/>
    <w:basedOn w:val="a4"/>
    <w:link w:val="2"/>
    <w:uiPriority w:val="99"/>
    <w:semiHidden/>
    <w:rsid w:val="00461661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2024-08-15T00:56:00Z</dcterms:created>
  <dcterms:modified xsi:type="dcterms:W3CDTF">2024-08-16T05:45:00Z</dcterms:modified>
</cp:coreProperties>
</file>